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1EED" w14:textId="4CB065A8" w:rsidR="007B7EA8" w:rsidRPr="007B7EA8" w:rsidRDefault="007B7EA8" w:rsidP="00A81E6B">
      <w:pPr>
        <w:spacing w:after="0" w:line="240" w:lineRule="auto"/>
        <w:jc w:val="right"/>
        <w:rPr>
          <w:b/>
          <w:bCs/>
        </w:rPr>
      </w:pPr>
    </w:p>
    <w:p w14:paraId="0246A2A8" w14:textId="77777777" w:rsidR="007B7EA8" w:rsidRDefault="007B7EA8" w:rsidP="00A81E6B">
      <w:pPr>
        <w:spacing w:after="0" w:line="240" w:lineRule="auto"/>
        <w:jc w:val="right"/>
      </w:pPr>
    </w:p>
    <w:p w14:paraId="64010119" w14:textId="77777777" w:rsidR="007B7EA8" w:rsidRDefault="007B7EA8" w:rsidP="00A81E6B">
      <w:pPr>
        <w:spacing w:after="0" w:line="240" w:lineRule="auto"/>
        <w:jc w:val="right"/>
      </w:pPr>
    </w:p>
    <w:p w14:paraId="0F5BADC7" w14:textId="77777777" w:rsidR="007B7EA8" w:rsidRDefault="00A81E6B" w:rsidP="00A81E6B">
      <w:pPr>
        <w:spacing w:after="0" w:line="240" w:lineRule="auto"/>
        <w:jc w:val="right"/>
        <w:rPr>
          <w:b/>
          <w:bCs/>
        </w:rPr>
      </w:pPr>
      <w:r>
        <w:t>Monterrey, N.L. a 18 de abril de 2020</w:t>
      </w:r>
      <w:r w:rsidR="007B7EA8" w:rsidRPr="007B7EA8">
        <w:rPr>
          <w:b/>
          <w:bCs/>
        </w:rPr>
        <w:t xml:space="preserve"> </w:t>
      </w:r>
    </w:p>
    <w:p w14:paraId="77510066" w14:textId="429CAB12" w:rsidR="00A81E6B" w:rsidRPr="007B7EA8" w:rsidRDefault="007B7EA8" w:rsidP="00A81E6B">
      <w:pPr>
        <w:spacing w:after="0" w:line="240" w:lineRule="auto"/>
        <w:jc w:val="right"/>
      </w:pPr>
      <w:r w:rsidRPr="007B7EA8">
        <w:t>CARTA INTENCION DE DONACIÓN</w:t>
      </w:r>
    </w:p>
    <w:p w14:paraId="23B23061" w14:textId="77777777" w:rsidR="00A81E6B" w:rsidRDefault="00A81E6B" w:rsidP="00BC3E43">
      <w:pPr>
        <w:spacing w:after="0" w:line="240" w:lineRule="auto"/>
      </w:pPr>
    </w:p>
    <w:p w14:paraId="48934AAA" w14:textId="669F93DF" w:rsidR="00BC3E43" w:rsidRPr="00A81E6B" w:rsidRDefault="00A81E6B" w:rsidP="00BC3E43">
      <w:pPr>
        <w:spacing w:after="0" w:line="240" w:lineRule="auto"/>
        <w:rPr>
          <w:b/>
          <w:bCs/>
        </w:rPr>
      </w:pPr>
      <w:r w:rsidRPr="00A81E6B">
        <w:rPr>
          <w:b/>
          <w:bCs/>
        </w:rPr>
        <w:t>CARLOS ALBERTO GARZA IBARRA</w:t>
      </w:r>
    </w:p>
    <w:p w14:paraId="55A439DE" w14:textId="69FF4F31" w:rsidR="00CE6DE2" w:rsidRPr="00A81E6B" w:rsidRDefault="00A81E6B" w:rsidP="00BC3E43">
      <w:pPr>
        <w:spacing w:after="0" w:line="240" w:lineRule="auto"/>
        <w:rPr>
          <w:b/>
          <w:bCs/>
        </w:rPr>
      </w:pPr>
      <w:r w:rsidRPr="00A81E6B">
        <w:rPr>
          <w:b/>
          <w:bCs/>
        </w:rPr>
        <w:t>SECRETARIO DE FINANZAS Y TESORERO GENERAL DEL ESTADO DE NUEVO LEÓN</w:t>
      </w:r>
    </w:p>
    <w:p w14:paraId="184CE459" w14:textId="77777777" w:rsidR="00233444" w:rsidRDefault="00233444" w:rsidP="00BC3E43">
      <w:pPr>
        <w:spacing w:after="0" w:line="240" w:lineRule="auto"/>
      </w:pPr>
      <w:proofErr w:type="gramStart"/>
      <w:r>
        <w:t>Presente.-</w:t>
      </w:r>
      <w:proofErr w:type="gramEnd"/>
    </w:p>
    <w:p w14:paraId="58E0F6FC" w14:textId="77777777" w:rsidR="00233444" w:rsidRDefault="00233444"/>
    <w:p w14:paraId="496FF46B" w14:textId="5B4CC6DC" w:rsidR="00233444" w:rsidRDefault="00233444" w:rsidP="00233444">
      <w:pPr>
        <w:jc w:val="both"/>
      </w:pPr>
      <w:r>
        <w:t xml:space="preserve">Por este conducto me permito manifestar mi </w:t>
      </w:r>
      <w:r w:rsidR="005439C5">
        <w:t xml:space="preserve">interés </w:t>
      </w:r>
      <w:r w:rsidR="007B7EA8">
        <w:t>________</w:t>
      </w:r>
      <w:r w:rsidR="00A31245" w:rsidRPr="00A81E6B">
        <w:t>en representación de</w:t>
      </w:r>
      <w:r w:rsidR="00A31245">
        <w:rPr>
          <w:rFonts w:ascii="Arial" w:hAnsi="Arial" w:cs="Arial"/>
        </w:rPr>
        <w:t xml:space="preserve"> </w:t>
      </w:r>
      <w:r w:rsidR="007B7EA8">
        <w:rPr>
          <w:rFonts w:ascii="Arial" w:hAnsi="Arial" w:cs="Arial"/>
          <w:b/>
          <w:bCs/>
        </w:rPr>
        <w:t>_______</w:t>
      </w:r>
      <w:r w:rsidR="00A31245">
        <w:rPr>
          <w:rFonts w:ascii="Arial" w:hAnsi="Arial" w:cs="Arial"/>
          <w:b/>
          <w:bCs/>
        </w:rPr>
        <w:t xml:space="preserve"> </w:t>
      </w:r>
      <w:r>
        <w:t>en otorgar mediante donación gratuita a favor de Go</w:t>
      </w:r>
      <w:r w:rsidR="00BC3E43">
        <w:t>bierno del Estado de Nuevo León,</w:t>
      </w:r>
      <w:r w:rsidR="00E03C9C">
        <w:t xml:space="preserve"> </w:t>
      </w:r>
      <w:r w:rsidR="00E03C9C" w:rsidRPr="007B7EA8">
        <w:t>la cantidad de</w:t>
      </w:r>
      <w:r w:rsidR="00E03C9C" w:rsidRPr="008D718C">
        <w:rPr>
          <w:b/>
          <w:bCs/>
        </w:rPr>
        <w:t xml:space="preserve"> </w:t>
      </w:r>
      <w:r w:rsidR="007B7EA8">
        <w:rPr>
          <w:b/>
          <w:bCs/>
        </w:rPr>
        <w:t>______________</w:t>
      </w:r>
      <w:r w:rsidR="00E03C9C">
        <w:t xml:space="preserve"> para ser destinado a la compra de los siguientes bienes</w:t>
      </w:r>
      <w:r w:rsidR="00C15030">
        <w:t xml:space="preserve"> o su equivalente </w:t>
      </w:r>
      <w:r w:rsidR="00C15030">
        <w:rPr>
          <w:rFonts w:ascii="Calibri" w:hAnsi="Calibri" w:cs="Calibri"/>
          <w:color w:val="000000"/>
          <w:shd w:val="clear" w:color="auto" w:fill="FFFFFF"/>
        </w:rPr>
        <w:t xml:space="preserve">en los insumos que </w:t>
      </w:r>
      <w:r w:rsidR="007B7EA8">
        <w:rPr>
          <w:rFonts w:ascii="Calibri" w:hAnsi="Calibri" w:cs="Calibri"/>
          <w:color w:val="000000"/>
          <w:shd w:val="clear" w:color="auto" w:fill="FFFFFF"/>
        </w:rPr>
        <w:t xml:space="preserve">se </w:t>
      </w:r>
      <w:r w:rsidR="00C15030">
        <w:rPr>
          <w:rFonts w:ascii="Calibri" w:hAnsi="Calibri" w:cs="Calibri"/>
          <w:color w:val="000000"/>
          <w:shd w:val="clear" w:color="auto" w:fill="FFFFFF"/>
        </w:rPr>
        <w:t>considere prioritarios</w:t>
      </w:r>
      <w: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9"/>
        <w:gridCol w:w="5306"/>
        <w:gridCol w:w="1000"/>
        <w:gridCol w:w="1035"/>
        <w:gridCol w:w="1128"/>
      </w:tblGrid>
      <w:tr w:rsidR="00A31245" w:rsidRPr="00AD10A0" w14:paraId="633E75F1" w14:textId="77777777" w:rsidTr="008661B9">
        <w:tc>
          <w:tcPr>
            <w:tcW w:w="359" w:type="dxa"/>
            <w:shd w:val="clear" w:color="auto" w:fill="D9D9D9"/>
          </w:tcPr>
          <w:p w14:paraId="6445FF73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</w:p>
        </w:tc>
        <w:tc>
          <w:tcPr>
            <w:tcW w:w="5306" w:type="dxa"/>
            <w:shd w:val="clear" w:color="auto" w:fill="D9D9D9"/>
          </w:tcPr>
          <w:p w14:paraId="6C65BF35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AD10A0">
              <w:rPr>
                <w:rFonts w:ascii="Calibri" w:hAnsi="Calibri" w:cs="Times New Roman"/>
                <w:b/>
                <w:sz w:val="20"/>
              </w:rPr>
              <w:t>A</w:t>
            </w:r>
          </w:p>
        </w:tc>
        <w:tc>
          <w:tcPr>
            <w:tcW w:w="1000" w:type="dxa"/>
            <w:shd w:val="clear" w:color="auto" w:fill="D9D9D9"/>
          </w:tcPr>
          <w:p w14:paraId="16654BB1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AD10A0">
              <w:rPr>
                <w:rFonts w:ascii="Calibri" w:hAnsi="Calibri" w:cs="Times New Roman"/>
                <w:b/>
                <w:sz w:val="20"/>
              </w:rPr>
              <w:t>B</w:t>
            </w:r>
          </w:p>
        </w:tc>
        <w:tc>
          <w:tcPr>
            <w:tcW w:w="1035" w:type="dxa"/>
            <w:shd w:val="clear" w:color="auto" w:fill="D9D9D9"/>
          </w:tcPr>
          <w:p w14:paraId="47158D75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AD10A0">
              <w:rPr>
                <w:rFonts w:ascii="Calibri" w:hAnsi="Calibri" w:cs="Times New Roman"/>
                <w:b/>
                <w:sz w:val="20"/>
              </w:rPr>
              <w:t>C</w:t>
            </w:r>
          </w:p>
        </w:tc>
        <w:tc>
          <w:tcPr>
            <w:tcW w:w="1128" w:type="dxa"/>
            <w:shd w:val="clear" w:color="auto" w:fill="D9D9D9"/>
          </w:tcPr>
          <w:p w14:paraId="20E09846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AD10A0">
              <w:rPr>
                <w:rFonts w:ascii="Calibri" w:hAnsi="Calibri" w:cs="Times New Roman"/>
                <w:b/>
                <w:sz w:val="20"/>
              </w:rPr>
              <w:t>D</w:t>
            </w:r>
          </w:p>
        </w:tc>
      </w:tr>
      <w:tr w:rsidR="00A31245" w:rsidRPr="00AD10A0" w14:paraId="6900F20F" w14:textId="77777777" w:rsidTr="008661B9">
        <w:tc>
          <w:tcPr>
            <w:tcW w:w="359" w:type="dxa"/>
            <w:shd w:val="clear" w:color="auto" w:fill="D9D9D9"/>
          </w:tcPr>
          <w:p w14:paraId="6E3F8773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306" w:type="dxa"/>
            <w:shd w:val="clear" w:color="auto" w:fill="8DB3E2"/>
          </w:tcPr>
          <w:p w14:paraId="163C2C02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</w:rPr>
            </w:pPr>
            <w:r w:rsidRPr="00AD10A0">
              <w:rPr>
                <w:rFonts w:ascii="Calibri" w:hAnsi="Calibri" w:cs="Times New Roman"/>
                <w:b/>
              </w:rPr>
              <w:t>Descripción</w:t>
            </w:r>
          </w:p>
        </w:tc>
        <w:tc>
          <w:tcPr>
            <w:tcW w:w="1000" w:type="dxa"/>
            <w:shd w:val="clear" w:color="auto" w:fill="8DB3E2"/>
          </w:tcPr>
          <w:p w14:paraId="1D710B7D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</w:rPr>
            </w:pPr>
            <w:r w:rsidRPr="00AD10A0">
              <w:rPr>
                <w:rFonts w:ascii="Calibri" w:hAnsi="Calibri" w:cs="Times New Roman"/>
                <w:b/>
              </w:rPr>
              <w:t>Precio U</w:t>
            </w:r>
          </w:p>
          <w:p w14:paraId="14D28E2F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</w:rPr>
            </w:pPr>
            <w:r w:rsidRPr="00AD10A0">
              <w:rPr>
                <w:rFonts w:ascii="Calibri" w:hAnsi="Calibri" w:cs="Times New Roman"/>
                <w:b/>
              </w:rPr>
              <w:t>(MXN)</w:t>
            </w:r>
          </w:p>
        </w:tc>
        <w:tc>
          <w:tcPr>
            <w:tcW w:w="1035" w:type="dxa"/>
            <w:shd w:val="clear" w:color="auto" w:fill="8DB3E2"/>
          </w:tcPr>
          <w:p w14:paraId="6CA55765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</w:rPr>
            </w:pPr>
            <w:r w:rsidRPr="00AD10A0">
              <w:rPr>
                <w:rFonts w:ascii="Calibri" w:hAnsi="Calibri" w:cs="Times New Roman"/>
                <w:b/>
              </w:rPr>
              <w:t>Cantidad</w:t>
            </w:r>
          </w:p>
        </w:tc>
        <w:tc>
          <w:tcPr>
            <w:tcW w:w="1128" w:type="dxa"/>
            <w:shd w:val="clear" w:color="auto" w:fill="8DB3E2"/>
          </w:tcPr>
          <w:p w14:paraId="1E16B1FC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</w:rPr>
            </w:pPr>
            <w:r w:rsidRPr="00AD10A0">
              <w:rPr>
                <w:rFonts w:ascii="Calibri" w:hAnsi="Calibri" w:cs="Times New Roman"/>
                <w:b/>
              </w:rPr>
              <w:t>Subtotal</w:t>
            </w:r>
          </w:p>
          <w:p w14:paraId="67B6C06D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</w:rPr>
            </w:pPr>
            <w:r w:rsidRPr="00AD10A0">
              <w:rPr>
                <w:rFonts w:ascii="Calibri" w:hAnsi="Calibri" w:cs="Times New Roman"/>
                <w:b/>
              </w:rPr>
              <w:t>(MXN)</w:t>
            </w:r>
          </w:p>
        </w:tc>
      </w:tr>
      <w:tr w:rsidR="00A31245" w:rsidRPr="00AD10A0" w14:paraId="287BAF97" w14:textId="77777777" w:rsidTr="008661B9">
        <w:tc>
          <w:tcPr>
            <w:tcW w:w="359" w:type="dxa"/>
            <w:shd w:val="clear" w:color="auto" w:fill="D9D9D9"/>
          </w:tcPr>
          <w:p w14:paraId="645308D5" w14:textId="77777777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  <w:r w:rsidRPr="00AD10A0">
              <w:rPr>
                <w:rFonts w:ascii="Calibri" w:hAnsi="Calibri" w:cs="Times New Roman"/>
              </w:rPr>
              <w:t>1</w:t>
            </w:r>
          </w:p>
        </w:tc>
        <w:tc>
          <w:tcPr>
            <w:tcW w:w="5306" w:type="dxa"/>
          </w:tcPr>
          <w:p w14:paraId="6086B5FC" w14:textId="14DA2BB3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00" w:type="dxa"/>
          </w:tcPr>
          <w:p w14:paraId="2B005FE3" w14:textId="775862FB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35" w:type="dxa"/>
          </w:tcPr>
          <w:p w14:paraId="486B4B0D" w14:textId="1D80F58A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28" w:type="dxa"/>
          </w:tcPr>
          <w:p w14:paraId="572B056B" w14:textId="4B2675C5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A31245" w:rsidRPr="00AD10A0" w14:paraId="16042C87" w14:textId="77777777" w:rsidTr="008661B9">
        <w:tc>
          <w:tcPr>
            <w:tcW w:w="359" w:type="dxa"/>
            <w:shd w:val="clear" w:color="auto" w:fill="D9D9D9"/>
          </w:tcPr>
          <w:p w14:paraId="2C0C05E7" w14:textId="77777777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  <w:r w:rsidRPr="00AD10A0">
              <w:rPr>
                <w:rFonts w:ascii="Calibri" w:hAnsi="Calibri" w:cs="Times New Roman"/>
              </w:rPr>
              <w:t>2</w:t>
            </w:r>
          </w:p>
        </w:tc>
        <w:tc>
          <w:tcPr>
            <w:tcW w:w="5306" w:type="dxa"/>
          </w:tcPr>
          <w:p w14:paraId="644B44C9" w14:textId="51ED6E29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00" w:type="dxa"/>
          </w:tcPr>
          <w:p w14:paraId="369AB301" w14:textId="701432CA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35" w:type="dxa"/>
          </w:tcPr>
          <w:p w14:paraId="67D1FAFD" w14:textId="5F057988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28" w:type="dxa"/>
          </w:tcPr>
          <w:p w14:paraId="7D969CA4" w14:textId="10CB36E4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A31245" w:rsidRPr="00AD10A0" w14:paraId="49EF60E5" w14:textId="77777777" w:rsidTr="008661B9">
        <w:tc>
          <w:tcPr>
            <w:tcW w:w="359" w:type="dxa"/>
            <w:shd w:val="clear" w:color="auto" w:fill="D9D9D9"/>
          </w:tcPr>
          <w:p w14:paraId="392CEEB7" w14:textId="77777777" w:rsidR="00A31245" w:rsidRPr="00AD10A0" w:rsidRDefault="00A31245" w:rsidP="008661B9">
            <w:pPr>
              <w:tabs>
                <w:tab w:val="right" w:pos="4599"/>
              </w:tabs>
              <w:jc w:val="both"/>
              <w:rPr>
                <w:rFonts w:ascii="Calibri" w:hAnsi="Calibri" w:cs="Times New Roman"/>
              </w:rPr>
            </w:pPr>
            <w:r w:rsidRPr="00AD10A0">
              <w:rPr>
                <w:rFonts w:ascii="Calibri" w:hAnsi="Calibri" w:cs="Times New Roman"/>
              </w:rPr>
              <w:t>3</w:t>
            </w:r>
          </w:p>
        </w:tc>
        <w:tc>
          <w:tcPr>
            <w:tcW w:w="5306" w:type="dxa"/>
          </w:tcPr>
          <w:p w14:paraId="0BCEBAC0" w14:textId="5AE1C639" w:rsidR="00A31245" w:rsidRPr="00AD10A0" w:rsidRDefault="00A31245" w:rsidP="008661B9">
            <w:pPr>
              <w:tabs>
                <w:tab w:val="right" w:pos="4599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00" w:type="dxa"/>
          </w:tcPr>
          <w:p w14:paraId="14DF0A2E" w14:textId="30F5A5AE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35" w:type="dxa"/>
          </w:tcPr>
          <w:p w14:paraId="4B96438D" w14:textId="74530BB9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28" w:type="dxa"/>
          </w:tcPr>
          <w:p w14:paraId="5EAA64F1" w14:textId="1CA801A0" w:rsidR="00A31245" w:rsidRPr="00AD10A0" w:rsidRDefault="00A31245" w:rsidP="008661B9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A31245" w:rsidRPr="00AD10A0" w14:paraId="30D78A3E" w14:textId="77777777" w:rsidTr="008661B9">
        <w:tc>
          <w:tcPr>
            <w:tcW w:w="359" w:type="dxa"/>
            <w:shd w:val="clear" w:color="auto" w:fill="D9D9D9"/>
          </w:tcPr>
          <w:p w14:paraId="7F6507E1" w14:textId="77777777" w:rsidR="00A31245" w:rsidRPr="00AD10A0" w:rsidRDefault="00A31245" w:rsidP="008661B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341" w:type="dxa"/>
            <w:gridSpan w:val="3"/>
            <w:shd w:val="clear" w:color="auto" w:fill="8DB3E2"/>
          </w:tcPr>
          <w:p w14:paraId="61EC4902" w14:textId="77777777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</w:rPr>
            </w:pPr>
            <w:r w:rsidRPr="00AD10A0">
              <w:rPr>
                <w:rFonts w:ascii="Calibri" w:hAnsi="Calibri" w:cs="Times New Roman"/>
                <w:b/>
              </w:rPr>
              <w:t>TOTAL</w:t>
            </w:r>
          </w:p>
        </w:tc>
        <w:tc>
          <w:tcPr>
            <w:tcW w:w="1128" w:type="dxa"/>
            <w:shd w:val="clear" w:color="auto" w:fill="8DB3E2"/>
          </w:tcPr>
          <w:p w14:paraId="40B9BEBF" w14:textId="227E5386" w:rsidR="00A31245" w:rsidRPr="00AD10A0" w:rsidRDefault="00A31245" w:rsidP="008661B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14:paraId="5C1EBD95" w14:textId="77777777" w:rsidR="00233444" w:rsidRDefault="00233444" w:rsidP="00233444">
      <w:pPr>
        <w:jc w:val="both"/>
      </w:pPr>
    </w:p>
    <w:p w14:paraId="225BD506" w14:textId="77777777" w:rsidR="00233444" w:rsidRDefault="00233444" w:rsidP="00233444">
      <w:pPr>
        <w:jc w:val="both"/>
      </w:pPr>
      <w:r>
        <w:t>Lo anterior co</w:t>
      </w:r>
      <w:r w:rsidR="00A967D6">
        <w:t>n la finalidad de coadyuvar al</w:t>
      </w:r>
      <w:r>
        <w:t xml:space="preserve"> plan de c</w:t>
      </w:r>
      <w:r w:rsidR="003E45DF">
        <w:t>ontingencia implementado por el Gobierno del Estado de Nuevo León</w:t>
      </w:r>
      <w:r w:rsidR="00A967D6">
        <w:t xml:space="preserve"> </w:t>
      </w:r>
      <w:r w:rsidR="003E45DF">
        <w:t xml:space="preserve">con motivo de las secuelas sanitarias, económicas y sociales que derivan de la pandemia provocada por el </w:t>
      </w:r>
      <w:r w:rsidR="00A967D6">
        <w:t>coronavirus</w:t>
      </w:r>
      <w:r w:rsidR="003E45DF">
        <w:t xml:space="preserve"> SARS-Cov-2</w:t>
      </w:r>
      <w:r w:rsidR="00A967D6">
        <w:t xml:space="preserve"> </w:t>
      </w:r>
      <w:r w:rsidR="00BC3E43">
        <w:t xml:space="preserve">que afecta </w:t>
      </w:r>
      <w:r w:rsidR="00A967D6">
        <w:t>a nuestro País y particularmente a nuestro Estado</w:t>
      </w:r>
      <w:r w:rsidR="003E45DF">
        <w:t>. Lo anterior c</w:t>
      </w:r>
      <w:r>
        <w:t xml:space="preserve">ondicionado a que </w:t>
      </w:r>
      <w:r w:rsidR="00CE6DE2">
        <w:t>los</w:t>
      </w:r>
      <w:r>
        <w:t xml:space="preserve"> bienes sean aplicados única y exclusivamente para beneficio de</w:t>
      </w:r>
      <w:r w:rsidR="00122D15">
        <w:t xml:space="preserve"> </w:t>
      </w:r>
      <w:r>
        <w:t xml:space="preserve">la población </w:t>
      </w:r>
      <w:r w:rsidR="00BC3E43">
        <w:t xml:space="preserve">con </w:t>
      </w:r>
      <w:r w:rsidR="00777BFE">
        <w:t xml:space="preserve">motivo de </w:t>
      </w:r>
      <w:r w:rsidR="00BC3E43">
        <w:t>la</w:t>
      </w:r>
      <w:r w:rsidR="00777BFE">
        <w:t xml:space="preserve"> contingencia arriba mencionada, </w:t>
      </w:r>
      <w:r w:rsidR="00911AA1">
        <w:t xml:space="preserve">de conformidad con lo establecido en el </w:t>
      </w:r>
      <w:r w:rsidR="00BC3E43">
        <w:t>artículo</w:t>
      </w:r>
      <w:r w:rsidR="00911AA1">
        <w:t xml:space="preserve"> 2226 del Código Civil del Estado de Nuevo León.</w:t>
      </w:r>
    </w:p>
    <w:p w14:paraId="3807FD21" w14:textId="77777777" w:rsidR="00911AA1" w:rsidRDefault="00911AA1" w:rsidP="00233444">
      <w:pPr>
        <w:jc w:val="both"/>
      </w:pPr>
    </w:p>
    <w:p w14:paraId="2586AC70" w14:textId="2B75C010" w:rsidR="00911AA1" w:rsidRDefault="00911AA1" w:rsidP="00865482">
      <w:pPr>
        <w:jc w:val="center"/>
      </w:pPr>
      <w:r>
        <w:t>Atentamente:</w:t>
      </w:r>
    </w:p>
    <w:p w14:paraId="2BDC7C8B" w14:textId="608E90DC" w:rsidR="003131C3" w:rsidRDefault="003131C3" w:rsidP="003131C3">
      <w:pPr>
        <w:spacing w:after="0" w:line="240" w:lineRule="auto"/>
        <w:jc w:val="both"/>
      </w:pPr>
      <w:r>
        <w:t>Nombre:</w:t>
      </w:r>
    </w:p>
    <w:p w14:paraId="44A2B65D" w14:textId="77777777" w:rsidR="003131C3" w:rsidRDefault="003131C3" w:rsidP="003131C3">
      <w:pPr>
        <w:spacing w:after="0" w:line="240" w:lineRule="auto"/>
        <w:jc w:val="both"/>
      </w:pPr>
      <w:r>
        <w:t>Domicilio Fiscal</w:t>
      </w:r>
    </w:p>
    <w:p w14:paraId="313AEDC5" w14:textId="77777777" w:rsidR="003131C3" w:rsidRDefault="003131C3" w:rsidP="003131C3">
      <w:pPr>
        <w:spacing w:after="0" w:line="240" w:lineRule="auto"/>
        <w:jc w:val="both"/>
      </w:pPr>
      <w:proofErr w:type="gramStart"/>
      <w:r>
        <w:t>RFC.-</w:t>
      </w:r>
      <w:proofErr w:type="gramEnd"/>
    </w:p>
    <w:p w14:paraId="3CC06C31" w14:textId="77777777" w:rsidR="003131C3" w:rsidRDefault="003131C3" w:rsidP="003131C3">
      <w:pPr>
        <w:spacing w:after="0" w:line="240" w:lineRule="auto"/>
        <w:jc w:val="both"/>
      </w:pPr>
      <w:r>
        <w:t>Correo Electrónico</w:t>
      </w:r>
    </w:p>
    <w:p w14:paraId="3D037489" w14:textId="4A027144" w:rsidR="003131C3" w:rsidRDefault="003131C3" w:rsidP="003131C3">
      <w:pPr>
        <w:jc w:val="both"/>
      </w:pPr>
      <w:r>
        <w:t>teléfonos</w:t>
      </w:r>
    </w:p>
    <w:p w14:paraId="5F55ECFE" w14:textId="7E71BB8A" w:rsidR="007B7EA8" w:rsidRDefault="007B7EA8" w:rsidP="00865482">
      <w:pPr>
        <w:jc w:val="center"/>
      </w:pPr>
    </w:p>
    <w:p w14:paraId="6C349338" w14:textId="77777777" w:rsidR="007B7EA8" w:rsidRDefault="007B7EA8" w:rsidP="00865482">
      <w:pPr>
        <w:jc w:val="center"/>
      </w:pPr>
    </w:p>
    <w:sectPr w:rsidR="007B7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3E5E" w14:textId="77777777" w:rsidR="001C569D" w:rsidRDefault="001C569D" w:rsidP="00BC3E43">
      <w:pPr>
        <w:spacing w:after="0" w:line="240" w:lineRule="auto"/>
      </w:pPr>
      <w:r>
        <w:separator/>
      </w:r>
    </w:p>
  </w:endnote>
  <w:endnote w:type="continuationSeparator" w:id="0">
    <w:p w14:paraId="0878F602" w14:textId="77777777" w:rsidR="001C569D" w:rsidRDefault="001C569D" w:rsidP="00BC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CCD29" w14:textId="77777777" w:rsidR="001C569D" w:rsidRDefault="001C569D" w:rsidP="00BC3E43">
      <w:pPr>
        <w:spacing w:after="0" w:line="240" w:lineRule="auto"/>
      </w:pPr>
      <w:r>
        <w:separator/>
      </w:r>
    </w:p>
  </w:footnote>
  <w:footnote w:type="continuationSeparator" w:id="0">
    <w:p w14:paraId="0B695A14" w14:textId="77777777" w:rsidR="001C569D" w:rsidRDefault="001C569D" w:rsidP="00BC3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83"/>
    <w:rsid w:val="00014CBF"/>
    <w:rsid w:val="00122D15"/>
    <w:rsid w:val="001A7FFD"/>
    <w:rsid w:val="001C569D"/>
    <w:rsid w:val="00233444"/>
    <w:rsid w:val="0024452C"/>
    <w:rsid w:val="0027019D"/>
    <w:rsid w:val="003131C3"/>
    <w:rsid w:val="003E45DF"/>
    <w:rsid w:val="003F17B3"/>
    <w:rsid w:val="005439C5"/>
    <w:rsid w:val="00777BFE"/>
    <w:rsid w:val="00791069"/>
    <w:rsid w:val="007B7EA8"/>
    <w:rsid w:val="00865482"/>
    <w:rsid w:val="008D718C"/>
    <w:rsid w:val="00911AA1"/>
    <w:rsid w:val="00A214FD"/>
    <w:rsid w:val="00A31245"/>
    <w:rsid w:val="00A36082"/>
    <w:rsid w:val="00A81E6B"/>
    <w:rsid w:val="00A905A1"/>
    <w:rsid w:val="00A967D6"/>
    <w:rsid w:val="00B3629D"/>
    <w:rsid w:val="00BC3E43"/>
    <w:rsid w:val="00C06DFF"/>
    <w:rsid w:val="00C15030"/>
    <w:rsid w:val="00CE6DE2"/>
    <w:rsid w:val="00D3572C"/>
    <w:rsid w:val="00D51A1F"/>
    <w:rsid w:val="00DA43FE"/>
    <w:rsid w:val="00DC2F89"/>
    <w:rsid w:val="00E03C9C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D37B"/>
  <w15:docId w15:val="{04208E1B-FE36-44F1-9616-B0A3A5AC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A3124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Ana Clara Luna Garcia</cp:lastModifiedBy>
  <cp:revision>3</cp:revision>
  <dcterms:created xsi:type="dcterms:W3CDTF">2020-04-19T23:14:00Z</dcterms:created>
  <dcterms:modified xsi:type="dcterms:W3CDTF">2020-04-19T23:15:00Z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jvillal7@jci.com</vt:lpwstr>
  </property>
  <property fmtid="{D5CDD505-2E9C-101B-9397-08002B2CF9AE}" pid="5" name="MSIP_Label_6be01c0c-f9b3-4dc4-af0b-a82110cc37cd_SetDate">
    <vt:lpwstr>2020-04-05T03:18:23.9466597Z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187400c5-cc84-4cac-9207-a52c83373da6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